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55" w:rsidRPr="00451872" w:rsidRDefault="00217455" w:rsidP="00217455">
      <w:pPr>
        <w:spacing w:line="240" w:lineRule="auto"/>
        <w:jc w:val="center"/>
        <w:rPr>
          <w:rFonts w:ascii="HSPV" w:hAnsi="HSPV" w:cs="Courier New"/>
          <w:sz w:val="22"/>
          <w:szCs w:val="22"/>
        </w:rPr>
      </w:pPr>
      <w:bookmarkStart w:id="0" w:name="_GoBack"/>
      <w:bookmarkEnd w:id="0"/>
      <w:r>
        <w:rPr>
          <w:rFonts w:ascii="HSPV" w:hAnsi="HSPV" w:cs="Courier New"/>
          <w:sz w:val="22"/>
          <w:szCs w:val="22"/>
        </w:rPr>
        <w:t xml:space="preserve">Hochschule </w:t>
      </w:r>
      <w:r w:rsidRPr="00451872">
        <w:rPr>
          <w:rFonts w:ascii="HSPV" w:hAnsi="HSPV" w:cs="Courier New"/>
          <w:sz w:val="22"/>
          <w:szCs w:val="22"/>
        </w:rPr>
        <w:t>für</w:t>
      </w:r>
      <w:r>
        <w:rPr>
          <w:rFonts w:ascii="HSPV" w:hAnsi="HSPV" w:cs="Courier New"/>
          <w:sz w:val="22"/>
          <w:szCs w:val="22"/>
        </w:rPr>
        <w:t xml:space="preserve"> Polizei und</w:t>
      </w:r>
      <w:r w:rsidRPr="00451872">
        <w:rPr>
          <w:rFonts w:ascii="HSPV" w:hAnsi="HSPV" w:cs="Courier New"/>
          <w:sz w:val="22"/>
          <w:szCs w:val="22"/>
        </w:rPr>
        <w:t xml:space="preserve"> öffentliche Verwaltung NRW</w:t>
      </w:r>
    </w:p>
    <w:p w:rsidR="00217455" w:rsidRDefault="00217455" w:rsidP="00217455">
      <w:pPr>
        <w:spacing w:line="240" w:lineRule="auto"/>
        <w:jc w:val="center"/>
        <w:rPr>
          <w:rFonts w:ascii="HSPV" w:hAnsi="HSPV" w:cs="Courier New"/>
          <w:sz w:val="22"/>
          <w:szCs w:val="22"/>
        </w:rPr>
      </w:pPr>
      <w:r w:rsidRPr="00451872">
        <w:rPr>
          <w:rFonts w:ascii="HSPV" w:hAnsi="HSPV" w:cs="Courier New"/>
          <w:sz w:val="22"/>
          <w:szCs w:val="22"/>
        </w:rPr>
        <w:t>Abteilung **</w:t>
      </w:r>
    </w:p>
    <w:p w:rsidR="00760FE7" w:rsidRPr="00451872" w:rsidRDefault="00760FE7" w:rsidP="00217455">
      <w:pPr>
        <w:spacing w:line="240" w:lineRule="auto"/>
        <w:jc w:val="center"/>
        <w:rPr>
          <w:rFonts w:ascii="HSPV" w:hAnsi="HSPV" w:cs="Courier New"/>
          <w:sz w:val="22"/>
          <w:szCs w:val="22"/>
        </w:rPr>
      </w:pPr>
      <w:r>
        <w:rPr>
          <w:rFonts w:ascii="HSPV" w:hAnsi="HSPV" w:cs="Courier New"/>
          <w:sz w:val="22"/>
          <w:szCs w:val="22"/>
        </w:rPr>
        <w:t>Studienort **</w:t>
      </w:r>
    </w:p>
    <w:p w:rsidR="00217455" w:rsidRDefault="00217455" w:rsidP="00217455">
      <w:pPr>
        <w:spacing w:line="240" w:lineRule="auto"/>
        <w:jc w:val="center"/>
        <w:rPr>
          <w:rFonts w:ascii="HSPV" w:hAnsi="HSPV" w:cs="Courier New"/>
          <w:sz w:val="22"/>
          <w:szCs w:val="22"/>
        </w:rPr>
      </w:pPr>
      <w:r w:rsidRPr="00451872">
        <w:rPr>
          <w:rFonts w:ascii="HSPV" w:hAnsi="HSPV" w:cs="Courier New"/>
          <w:sz w:val="22"/>
          <w:szCs w:val="22"/>
        </w:rPr>
        <w:t>Fachbereich **</w:t>
      </w:r>
    </w:p>
    <w:p w:rsidR="00217455" w:rsidRDefault="00217455" w:rsidP="00217455">
      <w:pPr>
        <w:spacing w:line="240" w:lineRule="auto"/>
        <w:jc w:val="center"/>
        <w:rPr>
          <w:rFonts w:ascii="HSPV" w:hAnsi="HSPV" w:cs="Courier New"/>
          <w:sz w:val="22"/>
          <w:szCs w:val="22"/>
        </w:rPr>
      </w:pPr>
    </w:p>
    <w:p w:rsidR="00214A96" w:rsidRDefault="00214A96" w:rsidP="00217455">
      <w:pPr>
        <w:spacing w:line="240" w:lineRule="auto"/>
        <w:jc w:val="center"/>
        <w:rPr>
          <w:rFonts w:ascii="HSPV" w:hAnsi="HSPV"/>
          <w:sz w:val="22"/>
          <w:szCs w:val="22"/>
        </w:rPr>
      </w:pPr>
    </w:p>
    <w:p w:rsidR="00F661E4" w:rsidRPr="00451872" w:rsidRDefault="003F5E37" w:rsidP="00217455">
      <w:pPr>
        <w:spacing w:line="240" w:lineRule="auto"/>
        <w:jc w:val="center"/>
        <w:rPr>
          <w:rFonts w:ascii="HSPV" w:hAnsi="HSPV"/>
          <w:sz w:val="22"/>
          <w:szCs w:val="22"/>
        </w:rPr>
      </w:pPr>
      <w:r>
        <w:rPr>
          <w:rFonts w:ascii="HSPV" w:hAnsi="HSPV"/>
          <w:noProof/>
          <w:sz w:val="22"/>
          <w:szCs w:val="22"/>
        </w:rPr>
        <w:drawing>
          <wp:inline distT="0" distB="0" distL="0" distR="0">
            <wp:extent cx="2231390" cy="682625"/>
            <wp:effectExtent l="0" t="0" r="0" b="3175"/>
            <wp:docPr id="1" name="Bild 1" descr="HSPVNRW_kurz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PVNRW_kurz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1E4" w:rsidRDefault="00F661E4" w:rsidP="00217455">
      <w:pPr>
        <w:jc w:val="center"/>
        <w:rPr>
          <w:rFonts w:ascii="HSPV" w:hAnsi="HSPV" w:cs="Courier New"/>
          <w:sz w:val="22"/>
          <w:szCs w:val="22"/>
        </w:rPr>
      </w:pPr>
    </w:p>
    <w:p w:rsidR="008441C4" w:rsidRDefault="008441C4" w:rsidP="00217455">
      <w:pPr>
        <w:jc w:val="center"/>
        <w:rPr>
          <w:rFonts w:ascii="HSPV" w:hAnsi="HSPV" w:cs="Courier New"/>
          <w:sz w:val="22"/>
          <w:szCs w:val="22"/>
        </w:rPr>
      </w:pPr>
    </w:p>
    <w:p w:rsidR="00AD582B" w:rsidRPr="00451872" w:rsidRDefault="00AD582B" w:rsidP="00217455">
      <w:pPr>
        <w:jc w:val="center"/>
        <w:rPr>
          <w:rFonts w:ascii="HSPV" w:hAnsi="HSPV" w:cs="Courier New"/>
          <w:sz w:val="22"/>
          <w:szCs w:val="22"/>
        </w:rPr>
      </w:pPr>
    </w:p>
    <w:p w:rsidR="00F661E4" w:rsidRPr="00451872" w:rsidRDefault="00F661E4">
      <w:pPr>
        <w:jc w:val="center"/>
        <w:rPr>
          <w:rFonts w:ascii="HSPV" w:hAnsi="HSPV" w:cs="Courier New"/>
          <w:sz w:val="22"/>
          <w:szCs w:val="22"/>
        </w:rPr>
      </w:pPr>
    </w:p>
    <w:p w:rsidR="00F661E4" w:rsidRPr="00451872" w:rsidRDefault="00F661E4">
      <w:pPr>
        <w:jc w:val="center"/>
        <w:rPr>
          <w:rFonts w:ascii="HSPV" w:hAnsi="HSPV" w:cs="Courier New"/>
          <w:sz w:val="22"/>
          <w:szCs w:val="22"/>
        </w:rPr>
      </w:pPr>
    </w:p>
    <w:p w:rsidR="00F661E4" w:rsidRDefault="00217455" w:rsidP="00217455">
      <w:pPr>
        <w:jc w:val="center"/>
        <w:rPr>
          <w:rFonts w:ascii="HSPV" w:hAnsi="HSPV" w:cs="Courier New"/>
          <w:sz w:val="22"/>
          <w:szCs w:val="22"/>
        </w:rPr>
      </w:pPr>
      <w:r>
        <w:rPr>
          <w:rFonts w:ascii="HSPV" w:hAnsi="HSPV" w:cs="Courier New"/>
          <w:sz w:val="22"/>
          <w:szCs w:val="22"/>
        </w:rPr>
        <w:t>Bachelorthesis zum Thema:</w:t>
      </w:r>
    </w:p>
    <w:p w:rsidR="008441C4" w:rsidRPr="00451872" w:rsidRDefault="008441C4" w:rsidP="00217455">
      <w:pPr>
        <w:jc w:val="center"/>
        <w:rPr>
          <w:rFonts w:ascii="HSPV" w:hAnsi="HSPV" w:cs="Courier New"/>
          <w:sz w:val="22"/>
          <w:szCs w:val="22"/>
        </w:rPr>
      </w:pPr>
    </w:p>
    <w:p w:rsidR="00F661E4" w:rsidRPr="007045EB" w:rsidRDefault="00F661E4">
      <w:pPr>
        <w:pStyle w:val="berschrift5"/>
        <w:rPr>
          <w:rFonts w:ascii="HSPV" w:hAnsi="HSPV"/>
          <w:szCs w:val="22"/>
        </w:rPr>
      </w:pPr>
      <w:r w:rsidRPr="007045EB">
        <w:rPr>
          <w:rFonts w:ascii="HSPV" w:hAnsi="HSPV"/>
          <w:szCs w:val="22"/>
        </w:rPr>
        <w:t>Titel der Arbeit</w:t>
      </w:r>
    </w:p>
    <w:p w:rsidR="00F661E4" w:rsidRPr="007045EB" w:rsidRDefault="00F661E4">
      <w:pPr>
        <w:jc w:val="center"/>
        <w:rPr>
          <w:rFonts w:ascii="HSPV" w:hAnsi="HSPV" w:cs="Courier New"/>
          <w:sz w:val="28"/>
          <w:szCs w:val="22"/>
        </w:rPr>
      </w:pPr>
      <w:r w:rsidRPr="007045EB">
        <w:rPr>
          <w:rFonts w:ascii="HSPV" w:hAnsi="HSPV" w:cs="Courier New"/>
          <w:sz w:val="28"/>
          <w:szCs w:val="22"/>
        </w:rPr>
        <w:t>ggf. Untertitel der Arbeit</w:t>
      </w:r>
    </w:p>
    <w:p w:rsidR="00F661E4" w:rsidRPr="00451872" w:rsidRDefault="00F661E4">
      <w:pPr>
        <w:jc w:val="center"/>
        <w:rPr>
          <w:rFonts w:ascii="HSPV" w:hAnsi="HSPV" w:cs="Courier New"/>
          <w:sz w:val="22"/>
          <w:szCs w:val="22"/>
        </w:rPr>
      </w:pPr>
    </w:p>
    <w:p w:rsidR="009206EC" w:rsidRDefault="009206EC">
      <w:pPr>
        <w:jc w:val="center"/>
        <w:rPr>
          <w:rFonts w:ascii="HSPV" w:hAnsi="HSPV" w:cs="Courier New"/>
          <w:sz w:val="22"/>
          <w:szCs w:val="22"/>
        </w:rPr>
      </w:pPr>
    </w:p>
    <w:p w:rsidR="008441C4" w:rsidRPr="00451872" w:rsidRDefault="008441C4">
      <w:pPr>
        <w:jc w:val="center"/>
        <w:rPr>
          <w:rFonts w:ascii="HSPV" w:hAnsi="HSPV" w:cs="Courier New"/>
          <w:sz w:val="22"/>
          <w:szCs w:val="22"/>
        </w:rPr>
      </w:pPr>
    </w:p>
    <w:p w:rsidR="00F661E4" w:rsidRDefault="00F661E4">
      <w:pPr>
        <w:jc w:val="center"/>
        <w:rPr>
          <w:rFonts w:ascii="HSPV" w:hAnsi="HSPV" w:cs="Courier New"/>
          <w:sz w:val="22"/>
          <w:szCs w:val="22"/>
        </w:rPr>
      </w:pPr>
    </w:p>
    <w:p w:rsidR="008441C4" w:rsidRDefault="008441C4">
      <w:pPr>
        <w:jc w:val="center"/>
        <w:rPr>
          <w:rFonts w:ascii="HSPV" w:hAnsi="HSPV" w:cs="Courier New"/>
          <w:sz w:val="22"/>
          <w:szCs w:val="22"/>
        </w:rPr>
      </w:pPr>
    </w:p>
    <w:p w:rsidR="008441C4" w:rsidRPr="008441C4" w:rsidRDefault="008441C4" w:rsidP="00065392">
      <w:pPr>
        <w:spacing w:after="240"/>
        <w:jc w:val="left"/>
        <w:rPr>
          <w:rFonts w:ascii="HSPV" w:hAnsi="HSPV" w:cs="Courier New"/>
          <w:b/>
          <w:sz w:val="22"/>
          <w:szCs w:val="22"/>
        </w:rPr>
      </w:pPr>
      <w:r w:rsidRPr="008441C4">
        <w:rPr>
          <w:rFonts w:ascii="HSPV" w:hAnsi="HSPV" w:cs="Courier New"/>
          <w:b/>
          <w:sz w:val="22"/>
          <w:szCs w:val="22"/>
        </w:rPr>
        <w:t>Vorgelegt von:</w:t>
      </w:r>
    </w:p>
    <w:p w:rsidR="00F661E4" w:rsidRPr="008441C4" w:rsidRDefault="00F661E4" w:rsidP="008441C4">
      <w:pPr>
        <w:spacing w:after="0" w:line="240" w:lineRule="auto"/>
        <w:jc w:val="left"/>
        <w:rPr>
          <w:rFonts w:ascii="HSPV" w:hAnsi="HSPV" w:cs="Courier New"/>
          <w:sz w:val="22"/>
          <w:szCs w:val="22"/>
        </w:rPr>
      </w:pPr>
      <w:r w:rsidRPr="008441C4">
        <w:rPr>
          <w:rFonts w:ascii="HSPV" w:hAnsi="HSPV" w:cs="Courier New"/>
          <w:sz w:val="22"/>
          <w:szCs w:val="22"/>
        </w:rPr>
        <w:t>Max Mustermann</w:t>
      </w:r>
    </w:p>
    <w:p w:rsidR="00344191" w:rsidRPr="008441C4" w:rsidRDefault="00F661E4" w:rsidP="008441C4">
      <w:pPr>
        <w:spacing w:after="0" w:line="240" w:lineRule="auto"/>
        <w:jc w:val="left"/>
        <w:rPr>
          <w:rFonts w:ascii="HSPV" w:hAnsi="HSPV" w:cs="Courier New"/>
          <w:sz w:val="22"/>
          <w:szCs w:val="22"/>
        </w:rPr>
      </w:pPr>
      <w:r w:rsidRPr="008441C4">
        <w:rPr>
          <w:rFonts w:ascii="HSPV" w:hAnsi="HSPV" w:cs="Courier New"/>
          <w:sz w:val="22"/>
          <w:szCs w:val="22"/>
        </w:rPr>
        <w:t>Kurs</w:t>
      </w:r>
      <w:r w:rsidR="00CC004E" w:rsidRPr="008441C4">
        <w:rPr>
          <w:rFonts w:ascii="HSPV" w:hAnsi="HSPV" w:cs="Courier New"/>
          <w:sz w:val="22"/>
          <w:szCs w:val="22"/>
        </w:rPr>
        <w:t>:</w:t>
      </w:r>
    </w:p>
    <w:p w:rsidR="00F661E4" w:rsidRPr="008441C4" w:rsidRDefault="00F661E4" w:rsidP="008441C4">
      <w:pPr>
        <w:spacing w:after="0" w:line="240" w:lineRule="auto"/>
        <w:jc w:val="left"/>
        <w:rPr>
          <w:rFonts w:ascii="HSPV" w:hAnsi="HSPV" w:cs="Courier New"/>
          <w:sz w:val="22"/>
          <w:szCs w:val="22"/>
        </w:rPr>
      </w:pPr>
      <w:r w:rsidRPr="008441C4">
        <w:rPr>
          <w:rFonts w:ascii="HSPV" w:hAnsi="HSPV" w:cs="Courier New"/>
          <w:sz w:val="22"/>
          <w:szCs w:val="22"/>
        </w:rPr>
        <w:t>Einstellungsjahrgang:</w:t>
      </w:r>
    </w:p>
    <w:p w:rsidR="00F661E4" w:rsidRPr="008441C4" w:rsidRDefault="00344191" w:rsidP="008441C4">
      <w:pPr>
        <w:spacing w:after="0" w:line="240" w:lineRule="auto"/>
        <w:rPr>
          <w:rFonts w:ascii="HSPV" w:hAnsi="HSPV" w:cs="Courier New"/>
          <w:sz w:val="22"/>
          <w:szCs w:val="22"/>
        </w:rPr>
      </w:pPr>
      <w:r w:rsidRPr="008441C4">
        <w:rPr>
          <w:rFonts w:ascii="HSPV" w:hAnsi="HSPV" w:cs="Courier New"/>
          <w:sz w:val="22"/>
          <w:szCs w:val="22"/>
        </w:rPr>
        <w:t>Tel.:</w:t>
      </w:r>
    </w:p>
    <w:p w:rsidR="00344191" w:rsidRPr="008441C4" w:rsidRDefault="00344191" w:rsidP="008441C4">
      <w:pPr>
        <w:spacing w:after="0" w:line="240" w:lineRule="auto"/>
        <w:rPr>
          <w:rFonts w:ascii="HSPV" w:hAnsi="HSPV" w:cs="Courier New"/>
          <w:sz w:val="22"/>
          <w:szCs w:val="22"/>
        </w:rPr>
      </w:pPr>
      <w:r w:rsidRPr="008441C4">
        <w:rPr>
          <w:rFonts w:ascii="HSPV" w:hAnsi="HSPV" w:cs="Courier New"/>
          <w:sz w:val="22"/>
          <w:szCs w:val="22"/>
        </w:rPr>
        <w:t>E-Mail:</w:t>
      </w:r>
    </w:p>
    <w:p w:rsidR="008441C4" w:rsidRPr="008441C4" w:rsidRDefault="008441C4" w:rsidP="008441C4">
      <w:pPr>
        <w:spacing w:after="0" w:line="240" w:lineRule="auto"/>
        <w:rPr>
          <w:rFonts w:ascii="HSPV" w:hAnsi="HSPV" w:cs="Courier New"/>
          <w:sz w:val="22"/>
          <w:szCs w:val="22"/>
        </w:rPr>
      </w:pPr>
    </w:p>
    <w:p w:rsidR="00F661E4" w:rsidRPr="008441C4" w:rsidRDefault="00F661E4" w:rsidP="008441C4">
      <w:pPr>
        <w:spacing w:after="0"/>
        <w:rPr>
          <w:rFonts w:ascii="HSPV" w:hAnsi="HSPV" w:cs="Courier New"/>
          <w:sz w:val="22"/>
          <w:szCs w:val="22"/>
        </w:rPr>
      </w:pPr>
      <w:r w:rsidRPr="008441C4">
        <w:rPr>
          <w:rFonts w:ascii="HSPV" w:hAnsi="HSPV" w:cs="Courier New"/>
          <w:sz w:val="22"/>
          <w:szCs w:val="22"/>
        </w:rPr>
        <w:t>Abgabedatum</w:t>
      </w:r>
      <w:r w:rsidR="00F953D4" w:rsidRPr="008441C4">
        <w:rPr>
          <w:rFonts w:ascii="HSPV" w:hAnsi="HSPV" w:cs="Courier New"/>
          <w:sz w:val="22"/>
          <w:szCs w:val="22"/>
        </w:rPr>
        <w:t>:</w:t>
      </w:r>
      <w:r w:rsidR="004E7975">
        <w:rPr>
          <w:rFonts w:ascii="HSPV" w:hAnsi="HSPV" w:cs="Courier New"/>
          <w:sz w:val="22"/>
          <w:szCs w:val="22"/>
        </w:rPr>
        <w:t xml:space="preserve"> TT.MM.JJ</w:t>
      </w:r>
    </w:p>
    <w:p w:rsidR="008441C4" w:rsidRPr="008441C4" w:rsidRDefault="008441C4" w:rsidP="008441C4">
      <w:pPr>
        <w:spacing w:after="0"/>
        <w:rPr>
          <w:rFonts w:ascii="HSPV" w:hAnsi="HSPV" w:cs="Courier New"/>
          <w:sz w:val="22"/>
          <w:szCs w:val="22"/>
        </w:rPr>
      </w:pPr>
    </w:p>
    <w:p w:rsidR="008441C4" w:rsidRPr="008441C4" w:rsidRDefault="00760FE7" w:rsidP="008441C4">
      <w:pPr>
        <w:spacing w:after="0"/>
        <w:rPr>
          <w:rFonts w:ascii="HSPV" w:hAnsi="HSPV"/>
          <w:sz w:val="22"/>
          <w:szCs w:val="22"/>
        </w:rPr>
      </w:pPr>
      <w:r>
        <w:rPr>
          <w:rFonts w:ascii="HSPV" w:hAnsi="HSPV"/>
          <w:sz w:val="22"/>
          <w:szCs w:val="22"/>
        </w:rPr>
        <w:t>Erstgutachter/in</w:t>
      </w:r>
      <w:r w:rsidR="008441C4" w:rsidRPr="008441C4">
        <w:rPr>
          <w:rFonts w:ascii="HSPV" w:hAnsi="HSPV"/>
          <w:sz w:val="22"/>
          <w:szCs w:val="22"/>
        </w:rPr>
        <w:t>:</w:t>
      </w:r>
    </w:p>
    <w:p w:rsidR="002755BD" w:rsidRPr="008441C4" w:rsidRDefault="00760FE7" w:rsidP="008441C4">
      <w:pPr>
        <w:spacing w:after="0"/>
        <w:rPr>
          <w:rFonts w:ascii="HSPV" w:hAnsi="HSPV"/>
          <w:sz w:val="22"/>
          <w:szCs w:val="22"/>
        </w:rPr>
      </w:pPr>
      <w:r>
        <w:rPr>
          <w:rFonts w:ascii="HSPV" w:hAnsi="HSPV"/>
          <w:sz w:val="22"/>
          <w:szCs w:val="22"/>
        </w:rPr>
        <w:t>Zweitgutachter/in</w:t>
      </w:r>
      <w:r w:rsidR="008441C4" w:rsidRPr="008441C4">
        <w:rPr>
          <w:rFonts w:ascii="HSPV" w:hAnsi="HSPV"/>
          <w:sz w:val="22"/>
          <w:szCs w:val="22"/>
        </w:rPr>
        <w:t>:</w:t>
      </w:r>
    </w:p>
    <w:sectPr w:rsidR="002755BD" w:rsidRPr="008441C4">
      <w:headerReference w:type="default" r:id="rId9"/>
      <w:pgSz w:w="11900" w:h="16840"/>
      <w:pgMar w:top="1701" w:right="1701" w:bottom="1701" w:left="1701" w:header="992" w:footer="9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63A" w:rsidRDefault="0049463A">
      <w:r>
        <w:separator/>
      </w:r>
    </w:p>
  </w:endnote>
  <w:endnote w:type="continuationSeparator" w:id="0">
    <w:p w:rsidR="0049463A" w:rsidRDefault="0049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BFAH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SPV">
    <w:panose1 w:val="00000000000000000000"/>
    <w:charset w:val="00"/>
    <w:family w:val="modern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63A" w:rsidRDefault="0049463A">
      <w:r>
        <w:separator/>
      </w:r>
    </w:p>
  </w:footnote>
  <w:footnote w:type="continuationSeparator" w:id="0">
    <w:p w:rsidR="0049463A" w:rsidRDefault="00494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382" w:rsidRDefault="00B21382">
    <w:pPr>
      <w:pStyle w:val="Kopfzeile"/>
      <w:jc w:val="right"/>
      <w:rPr>
        <w:rFonts w:ascii="Courier New" w:hAnsi="Courier New" w:cs="Courier New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9872"/>
    <w:multiLevelType w:val="hybridMultilevel"/>
    <w:tmpl w:val="C4FB60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945FDF"/>
    <w:multiLevelType w:val="hybridMultilevel"/>
    <w:tmpl w:val="CB7E33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E7514"/>
    <w:multiLevelType w:val="hybridMultilevel"/>
    <w:tmpl w:val="DAD491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646617"/>
    <w:multiLevelType w:val="hybridMultilevel"/>
    <w:tmpl w:val="B54A55C0"/>
    <w:lvl w:ilvl="0" w:tplc="6EC4E56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CE"/>
    <w:rsid w:val="00065392"/>
    <w:rsid w:val="000866ED"/>
    <w:rsid w:val="00093F00"/>
    <w:rsid w:val="000F62F7"/>
    <w:rsid w:val="001249A4"/>
    <w:rsid w:val="001C3785"/>
    <w:rsid w:val="00214A96"/>
    <w:rsid w:val="00217455"/>
    <w:rsid w:val="002755BD"/>
    <w:rsid w:val="002866CE"/>
    <w:rsid w:val="002D3914"/>
    <w:rsid w:val="00344191"/>
    <w:rsid w:val="003C19B9"/>
    <w:rsid w:val="003F5E37"/>
    <w:rsid w:val="00451872"/>
    <w:rsid w:val="00453A0A"/>
    <w:rsid w:val="0049463A"/>
    <w:rsid w:val="004E7975"/>
    <w:rsid w:val="00540A38"/>
    <w:rsid w:val="00543539"/>
    <w:rsid w:val="0058684D"/>
    <w:rsid w:val="006608EF"/>
    <w:rsid w:val="007029D4"/>
    <w:rsid w:val="007045EB"/>
    <w:rsid w:val="00760FE7"/>
    <w:rsid w:val="00802F94"/>
    <w:rsid w:val="008441C4"/>
    <w:rsid w:val="008755BF"/>
    <w:rsid w:val="0091084D"/>
    <w:rsid w:val="009206EC"/>
    <w:rsid w:val="009B3ABA"/>
    <w:rsid w:val="00A016F4"/>
    <w:rsid w:val="00AD582B"/>
    <w:rsid w:val="00AF7F86"/>
    <w:rsid w:val="00B21382"/>
    <w:rsid w:val="00B3291B"/>
    <w:rsid w:val="00BA7977"/>
    <w:rsid w:val="00BE502D"/>
    <w:rsid w:val="00C24D91"/>
    <w:rsid w:val="00C3036E"/>
    <w:rsid w:val="00C65ABF"/>
    <w:rsid w:val="00CC004E"/>
    <w:rsid w:val="00CD59AA"/>
    <w:rsid w:val="00DC4A36"/>
    <w:rsid w:val="00E544C3"/>
    <w:rsid w:val="00F1005C"/>
    <w:rsid w:val="00F51B82"/>
    <w:rsid w:val="00F661E4"/>
    <w:rsid w:val="00F86270"/>
    <w:rsid w:val="00F86816"/>
    <w:rsid w:val="00F9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20" w:lineRule="exact"/>
      <w:jc w:val="both"/>
    </w:pPr>
    <w:rPr>
      <w:rFonts w:eastAsia="Times"/>
      <w:sz w:val="24"/>
    </w:rPr>
  </w:style>
  <w:style w:type="paragraph" w:styleId="berschrift1">
    <w:name w:val="heading 1"/>
    <w:basedOn w:val="Standard"/>
    <w:next w:val="Standard"/>
    <w:qFormat/>
    <w:pPr>
      <w:keepNext/>
      <w:spacing w:after="36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i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Courier New" w:hAnsi="Courier New" w:cs="Courier New"/>
      <w:b/>
      <w:sz w:val="36"/>
      <w:szCs w:val="36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Courier New" w:hAnsi="Courier New"/>
      <w:b/>
      <w:sz w:val="20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outlineLvl w:val="6"/>
    </w:pPr>
    <w:rPr>
      <w:rFonts w:ascii="Courier New" w:hAnsi="Courier New" w:cs="Courier New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ufzhlung3a">
    <w:name w:val="Aufzählung3a"/>
    <w:basedOn w:val="Standard"/>
    <w:next w:val="Standard"/>
    <w:pPr>
      <w:ind w:right="992"/>
    </w:pPr>
    <w:rPr>
      <w:snapToGrid w:val="0"/>
    </w:rPr>
  </w:style>
  <w:style w:type="paragraph" w:styleId="Funotentext">
    <w:name w:val="footnote text"/>
    <w:basedOn w:val="Standard"/>
    <w:semiHidden/>
    <w:pPr>
      <w:ind w:left="170" w:hanging="170"/>
    </w:pPr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Besuchter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Organigramm">
    <w:name w:val="Organigramm"/>
    <w:basedOn w:val="Standard"/>
    <w:autoRedefine/>
    <w:pPr>
      <w:jc w:val="center"/>
    </w:pPr>
  </w:style>
  <w:style w:type="paragraph" w:customStyle="1" w:styleId="Standard1">
    <w:name w:val="Standard1"/>
    <w:basedOn w:val="Standard"/>
    <w:pPr>
      <w:spacing w:line="240" w:lineRule="auto"/>
      <w:ind w:left="567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bCs/>
      <w:sz w:val="28"/>
      <w:u w:val="single"/>
    </w:rPr>
  </w:style>
  <w:style w:type="paragraph" w:styleId="Untertitel">
    <w:name w:val="Subtitle"/>
    <w:basedOn w:val="Standard"/>
    <w:qFormat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/>
      <w:sz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BBFAHL+TimesNewRoman" w:hAnsi="BBFAHL+TimesNewRoman"/>
      <w:color w:val="000000"/>
      <w:sz w:val="24"/>
      <w:szCs w:val="24"/>
    </w:rPr>
  </w:style>
  <w:style w:type="paragraph" w:styleId="Textkrper2">
    <w:name w:val="Body Text 2"/>
    <w:basedOn w:val="Default"/>
    <w:next w:val="Default"/>
    <w:rPr>
      <w:color w:val="auto"/>
    </w:rPr>
  </w:style>
  <w:style w:type="paragraph" w:styleId="Textkrper-Einzug2">
    <w:name w:val="Body Text Indent 2"/>
    <w:basedOn w:val="Standard"/>
    <w:pPr>
      <w:spacing w:after="0" w:line="240" w:lineRule="auto"/>
      <w:ind w:left="426"/>
    </w:pPr>
    <w:rPr>
      <w:rFonts w:eastAsia="Times New Roman"/>
      <w:color w:val="000000"/>
      <w:szCs w:val="24"/>
    </w:rPr>
  </w:style>
  <w:style w:type="paragraph" w:styleId="Textkrper-Zeileneinzug">
    <w:name w:val="Body Text Indent"/>
    <w:basedOn w:val="Standard"/>
    <w:pPr>
      <w:ind w:left="426"/>
    </w:pPr>
    <w:rPr>
      <w:rFonts w:ascii="Courier New" w:hAnsi="Courier New"/>
      <w:color w:val="000000"/>
      <w:sz w:val="20"/>
    </w:rPr>
  </w:style>
  <w:style w:type="paragraph" w:styleId="Textkrper-Einzug3">
    <w:name w:val="Body Text Indent 3"/>
    <w:basedOn w:val="Standard"/>
    <w:pPr>
      <w:spacing w:after="0" w:line="240" w:lineRule="auto"/>
      <w:ind w:left="360"/>
      <w:jc w:val="left"/>
    </w:pPr>
    <w:rPr>
      <w:rFonts w:eastAsia="Times New Roman"/>
      <w:color w:val="000000"/>
      <w:szCs w:val="24"/>
    </w:rPr>
  </w:style>
  <w:style w:type="paragraph" w:styleId="Textkrper">
    <w:name w:val="Body Text"/>
    <w:basedOn w:val="Standard"/>
    <w:pPr>
      <w:spacing w:after="0" w:line="480" w:lineRule="auto"/>
      <w:jc w:val="left"/>
    </w:pPr>
    <w:rPr>
      <w:rFonts w:ascii="Arial" w:eastAsia="Times New Roman" w:hAnsi="Arial" w:cs="Arial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20" w:lineRule="exact"/>
      <w:jc w:val="both"/>
    </w:pPr>
    <w:rPr>
      <w:rFonts w:eastAsia="Times"/>
      <w:sz w:val="24"/>
    </w:rPr>
  </w:style>
  <w:style w:type="paragraph" w:styleId="berschrift1">
    <w:name w:val="heading 1"/>
    <w:basedOn w:val="Standard"/>
    <w:next w:val="Standard"/>
    <w:qFormat/>
    <w:pPr>
      <w:keepNext/>
      <w:spacing w:after="36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i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Courier New" w:hAnsi="Courier New" w:cs="Courier New"/>
      <w:b/>
      <w:sz w:val="36"/>
      <w:szCs w:val="36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Courier New" w:hAnsi="Courier New"/>
      <w:b/>
      <w:sz w:val="20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outlineLvl w:val="6"/>
    </w:pPr>
    <w:rPr>
      <w:rFonts w:ascii="Courier New" w:hAnsi="Courier New" w:cs="Courier New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ufzhlung3a">
    <w:name w:val="Aufzählung3a"/>
    <w:basedOn w:val="Standard"/>
    <w:next w:val="Standard"/>
    <w:pPr>
      <w:ind w:right="992"/>
    </w:pPr>
    <w:rPr>
      <w:snapToGrid w:val="0"/>
    </w:rPr>
  </w:style>
  <w:style w:type="paragraph" w:styleId="Funotentext">
    <w:name w:val="footnote text"/>
    <w:basedOn w:val="Standard"/>
    <w:semiHidden/>
    <w:pPr>
      <w:ind w:left="170" w:hanging="170"/>
    </w:pPr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Besuchter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Organigramm">
    <w:name w:val="Organigramm"/>
    <w:basedOn w:val="Standard"/>
    <w:autoRedefine/>
    <w:pPr>
      <w:jc w:val="center"/>
    </w:pPr>
  </w:style>
  <w:style w:type="paragraph" w:customStyle="1" w:styleId="Standard1">
    <w:name w:val="Standard1"/>
    <w:basedOn w:val="Standard"/>
    <w:pPr>
      <w:spacing w:line="240" w:lineRule="auto"/>
      <w:ind w:left="567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bCs/>
      <w:sz w:val="28"/>
      <w:u w:val="single"/>
    </w:rPr>
  </w:style>
  <w:style w:type="paragraph" w:styleId="Untertitel">
    <w:name w:val="Subtitle"/>
    <w:basedOn w:val="Standard"/>
    <w:qFormat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/>
      <w:sz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BBFAHL+TimesNewRoman" w:hAnsi="BBFAHL+TimesNewRoman"/>
      <w:color w:val="000000"/>
      <w:sz w:val="24"/>
      <w:szCs w:val="24"/>
    </w:rPr>
  </w:style>
  <w:style w:type="paragraph" w:styleId="Textkrper2">
    <w:name w:val="Body Text 2"/>
    <w:basedOn w:val="Default"/>
    <w:next w:val="Default"/>
    <w:rPr>
      <w:color w:val="auto"/>
    </w:rPr>
  </w:style>
  <w:style w:type="paragraph" w:styleId="Textkrper-Einzug2">
    <w:name w:val="Body Text Indent 2"/>
    <w:basedOn w:val="Standard"/>
    <w:pPr>
      <w:spacing w:after="0" w:line="240" w:lineRule="auto"/>
      <w:ind w:left="426"/>
    </w:pPr>
    <w:rPr>
      <w:rFonts w:eastAsia="Times New Roman"/>
      <w:color w:val="000000"/>
      <w:szCs w:val="24"/>
    </w:rPr>
  </w:style>
  <w:style w:type="paragraph" w:styleId="Textkrper-Zeileneinzug">
    <w:name w:val="Body Text Indent"/>
    <w:basedOn w:val="Standard"/>
    <w:pPr>
      <w:ind w:left="426"/>
    </w:pPr>
    <w:rPr>
      <w:rFonts w:ascii="Courier New" w:hAnsi="Courier New"/>
      <w:color w:val="000000"/>
      <w:sz w:val="20"/>
    </w:rPr>
  </w:style>
  <w:style w:type="paragraph" w:styleId="Textkrper-Einzug3">
    <w:name w:val="Body Text Indent 3"/>
    <w:basedOn w:val="Standard"/>
    <w:pPr>
      <w:spacing w:after="0" w:line="240" w:lineRule="auto"/>
      <w:ind w:left="360"/>
      <w:jc w:val="left"/>
    </w:pPr>
    <w:rPr>
      <w:rFonts w:eastAsia="Times New Roman"/>
      <w:color w:val="000000"/>
      <w:szCs w:val="24"/>
    </w:rPr>
  </w:style>
  <w:style w:type="paragraph" w:styleId="Textkrper">
    <w:name w:val="Body Text"/>
    <w:basedOn w:val="Standard"/>
    <w:pPr>
      <w:spacing w:after="0" w:line="480" w:lineRule="auto"/>
      <w:jc w:val="left"/>
    </w:pPr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D4F979A2</Template>
  <TotalTime>0</TotalTime>
  <Pages>1</Pages>
  <Words>43</Words>
  <Characters>271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FHöV NRW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Svenja Kalb</dc:creator>
  <cp:lastModifiedBy>Music, Kevin</cp:lastModifiedBy>
  <cp:revision>2</cp:revision>
  <cp:lastPrinted>2020-05-08T12:20:00Z</cp:lastPrinted>
  <dcterms:created xsi:type="dcterms:W3CDTF">2020-05-20T13:16:00Z</dcterms:created>
  <dcterms:modified xsi:type="dcterms:W3CDTF">2020-05-20T13:16:00Z</dcterms:modified>
</cp:coreProperties>
</file>